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E785" w14:textId="759A95CA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2E5362"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14:paraId="6577B34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2696F2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2F799310" w14:textId="613FC370" w:rsidR="00AC45EE" w:rsidRPr="00AC45EE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14:paraId="660B9BC9" w14:textId="2289B2C7" w:rsidR="00AC45EE" w:rsidRPr="00AC45EE" w:rsidRDefault="00AC45EE" w:rsidP="00AC45EE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14:paraId="66645917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32BAB6DA" w14:textId="14BCA50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005877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0"/>
    </w:p>
    <w:p w14:paraId="2F2A9189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602829" w14:textId="6F85D240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91165F">
        <w:rPr>
          <w:rFonts w:eastAsia="Arial" w:cs="Times New Roman"/>
          <w:color w:val="000000"/>
          <w:sz w:val="18"/>
          <w:szCs w:val="22"/>
        </w:rPr>
        <w:t xml:space="preserve">dla gospodarstw domowych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14:paraId="5FF1704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6C52C4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72B00B48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6ADC071" w14:textId="77777777" w:rsidR="00AC45EE" w:rsidRPr="00B93850" w:rsidRDefault="00AC45EE" w:rsidP="00AC45EE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2BC8F7C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06D95920" w14:textId="77777777" w:rsidR="00AC45EE" w:rsidRPr="00563C53" w:rsidRDefault="00AC45EE" w:rsidP="00AC45EE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B3CC244" w14:textId="4DF35AE6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2"/>
    </w:p>
    <w:p w14:paraId="44F599E6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D1DD550" w14:textId="0BF30379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1C8D1FDA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6D0BB41A" w14:textId="04D8EB3D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3"/>
    </w:p>
    <w:p w14:paraId="75093557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14:paraId="6BB5A2C4" w14:textId="77777777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3A05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5EB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54D6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85FC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F22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D73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5E0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4F8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232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37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A4A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23227A6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927DB41" w14:textId="07CCE289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19131F30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37E800" w14:textId="77777777" w:rsidR="002C3DA6" w:rsidRDefault="002C3DA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0DA02E5C" w14:textId="5B6FC07A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1"/>
    </w:p>
    <w:p w14:paraId="551F428F" w14:textId="6EF81ED2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AC45EE">
        <w:rPr>
          <w:rFonts w:eastAsia="Calibri"/>
        </w:rPr>
        <w:br w:type="page"/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2B493833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14:paraId="32FDC49C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6C6478" w14:textId="77777777" w:rsidR="00AC45EE" w:rsidRPr="00563C53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14:paraId="0DDBFED4" w14:textId="77777777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2AFA0DAB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5EB2A91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39CCE786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AF453B2" w14:textId="22290D84" w:rsidR="00AC45EE" w:rsidRPr="00563C53" w:rsidRDefault="00AC45EE" w:rsidP="00563C53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23A14589" w:rsid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24407BF0" w14:textId="1BF83E2C" w:rsidR="00D354CB" w:rsidRPr="00E619E7" w:rsidRDefault="00D354CB" w:rsidP="00633CDA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1360E6E9" w14:textId="2FDC7AE4" w:rsidR="00B93850" w:rsidRPr="00B93850" w:rsidRDefault="00B93850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46C55053" w14:textId="25503C6C" w:rsidR="0025361D" w:rsidRPr="00B93850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14:paraId="0DFD853B" w14:textId="59FCCED1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 </w:t>
      </w:r>
      <w:r w:rsidR="00AC45EE" w:rsidRPr="00B93850">
        <w:rPr>
          <w:rFonts w:eastAsia="Arial" w:cs="Times New Roman"/>
          <w:color w:val="000000"/>
          <w:sz w:val="18"/>
          <w:szCs w:val="18"/>
        </w:rPr>
        <w:t>dodatku</w:t>
      </w:r>
      <w:r w:rsidR="00D54F28">
        <w:rPr>
          <w:rFonts w:eastAsia="Arial" w:cs="Times New Roman"/>
          <w:color w:val="000000"/>
          <w:sz w:val="18"/>
          <w:szCs w:val="18"/>
        </w:rPr>
        <w:t xml:space="preserve"> </w:t>
      </w:r>
      <w:bookmarkStart w:id="6" w:name="_Hlk114644480"/>
      <w:r w:rsidR="00D54F28">
        <w:rPr>
          <w:rFonts w:eastAsia="Arial" w:cs="Times New Roman"/>
          <w:color w:val="000000"/>
          <w:sz w:val="18"/>
          <w:szCs w:val="18"/>
        </w:rPr>
        <w:t>dla gospodarstw domowych z tytułu wykorzystywania niektórych źródeł ciepła</w:t>
      </w:r>
      <w:bookmarkEnd w:id="6"/>
      <w:r w:rsidR="00D54F28">
        <w:rPr>
          <w:rFonts w:eastAsia="Arial" w:cs="Times New Roman"/>
          <w:color w:val="000000"/>
          <w:sz w:val="18"/>
          <w:szCs w:val="18"/>
        </w:rPr>
        <w:t>.</w:t>
      </w:r>
    </w:p>
    <w:p w14:paraId="51ECD0F8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5199E34" w14:textId="0C41A73A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NUMER RACHUNKU BANKOWEGO</w:t>
      </w:r>
      <w:r w:rsidR="00D54F28">
        <w:rPr>
          <w:rFonts w:eastAsia="Arial" w:cs="Times New Roman"/>
          <w:b/>
          <w:bCs/>
          <w:color w:val="000000"/>
          <w:sz w:val="22"/>
          <w:szCs w:val="22"/>
        </w:rPr>
        <w:t xml:space="preserve"> ALBO RACHUNKU W SPÓŁDZIELCZEJ KASIE OSZCZĘDNOŚCIOWO-KREDYTOWEJ</w:t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2D6D7C7" w14:textId="77777777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EA333C" w:rsidRPr="00B93850" w14:paraId="295A2890" w14:textId="77777777" w:rsidTr="00531779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D18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C30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F5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3B7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7FD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5A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35B6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E1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0945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51F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78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EBE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69D8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4449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C91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FB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2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47F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064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15F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999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4AA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0577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6D3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4CD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02D2D8DC" w14:textId="77777777" w:rsidR="00AC45EE" w:rsidRPr="00563C53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6DD61A67" w14:textId="6ABC201F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</w:p>
    <w:p w14:paraId="49BFE13F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1311A28" w14:textId="681596FC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dodatku</w:t>
      </w:r>
      <w:r w:rsidR="00D54F28">
        <w:rPr>
          <w:rFonts w:eastAsia="Arial" w:cs="Times New Roman"/>
          <w:color w:val="000000"/>
          <w:sz w:val="18"/>
          <w:szCs w:val="18"/>
        </w:rPr>
        <w:t xml:space="preserve"> dla gospodarstw domowych </w:t>
      </w:r>
      <w:bookmarkStart w:id="7" w:name="_Hlk114644591"/>
      <w:r w:rsidR="00D54F28">
        <w:rPr>
          <w:rFonts w:eastAsia="Arial" w:cs="Times New Roman"/>
          <w:color w:val="000000"/>
          <w:sz w:val="18"/>
          <w:szCs w:val="18"/>
        </w:rPr>
        <w:t>z tytułu wykorzystywania niektórych źródeł ciepła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  <w:r w:rsidR="00AC45EE" w:rsidRPr="00B93850">
        <w:rPr>
          <w:rFonts w:eastAsia="Arial" w:cs="Times New Roman"/>
          <w:color w:val="000000"/>
          <w:sz w:val="18"/>
          <w:szCs w:val="18"/>
        </w:rPr>
        <w:t>w formie przelewu na rachunek bankowy</w:t>
      </w:r>
      <w:r w:rsidR="00D54F28">
        <w:rPr>
          <w:rFonts w:eastAsia="Arial" w:cs="Times New Roman"/>
          <w:color w:val="000000"/>
          <w:sz w:val="18"/>
          <w:szCs w:val="18"/>
        </w:rPr>
        <w:t xml:space="preserve"> albo rachunek w spółdzielczej kasie oszczędnościowo-kredytowej.</w:t>
      </w:r>
    </w:p>
    <w:p w14:paraId="33C55C6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577B104" w14:textId="77777777" w:rsidR="00AC45EE" w:rsidRPr="00AC45EE" w:rsidRDefault="00AC45EE" w:rsidP="00563C53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4BCEC41D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466852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45BFABE7" wp14:editId="6532910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5CC0D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5FF3EBFA" wp14:editId="2BB0B5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0BB47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661CFF2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01768F69" w14:textId="6A2F62D8" w:rsidR="00AC45EE" w:rsidRPr="00563C53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1612EB">
        <w:rPr>
          <w:rFonts w:eastAsia="Arial" w:cs="Times New Roman"/>
          <w:color w:val="000000"/>
          <w:sz w:val="18"/>
          <w:szCs w:val="18"/>
        </w:rPr>
        <w:t>15</w:t>
      </w:r>
      <w:r w:rsidR="00633CDA">
        <w:rPr>
          <w:rFonts w:eastAsia="Arial" w:cs="Times New Roman"/>
          <w:color w:val="000000"/>
          <w:sz w:val="18"/>
          <w:szCs w:val="18"/>
        </w:rPr>
        <w:t xml:space="preserve">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. </w:t>
      </w:r>
      <w:r w:rsidR="001612EB">
        <w:rPr>
          <w:rFonts w:eastAsia="Arial" w:cs="Times New Roman"/>
          <w:color w:val="000000"/>
          <w:spacing w:val="-2"/>
          <w:sz w:val="18"/>
          <w:szCs w:val="18"/>
        </w:rPr>
        <w:t>1967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)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542175C8" w14:textId="55559A4E" w:rsidR="003A70E6" w:rsidRDefault="003A70E6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Dodatek dla gospodarstw domowych</w:t>
      </w:r>
      <w:r w:rsidR="001612EB" w:rsidRPr="001612EB">
        <w:t xml:space="preserve"> </w:t>
      </w:r>
      <w:r w:rsidR="001612EB" w:rsidRPr="001612EB">
        <w:rPr>
          <w:rFonts w:eastAsia="Arial" w:cs="Times New Roman"/>
          <w:b/>
          <w:bCs/>
          <w:color w:val="000000"/>
          <w:sz w:val="18"/>
          <w:szCs w:val="18"/>
        </w:rPr>
        <w:t>z tytułu wykorzystywania niektórych źródeł ciepła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 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14:paraId="500D7654" w14:textId="2F81661C" w:rsidR="001612EB" w:rsidRDefault="001612EB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123701BD" w14:textId="634A60A9" w:rsidR="001612EB" w:rsidRDefault="001612EB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376B2BA8" w14:textId="257693F7" w:rsidR="001612EB" w:rsidRDefault="001612EB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51172C97" w14:textId="01169019" w:rsidR="001612EB" w:rsidRDefault="001612EB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59A2D07E" w14:textId="77777777" w:rsidR="001612EB" w:rsidRPr="00563C53" w:rsidRDefault="001612EB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3C6860B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2F78441" w14:textId="56256191" w:rsidR="00B93850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W skład gospodarstwa domowego wnioskodawcy wchodzą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 w:rsidR="0025361D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3F5A12E9" w14:textId="6101D0FA" w:rsidR="00AC45EE" w:rsidRPr="00AC45EE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350888F4" w14:textId="77777777" w:rsidR="00B93850" w:rsidRPr="00AC45EE" w:rsidRDefault="00B93850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FB0C8E" w14:textId="3E1BE53A" w:rsidR="00AC45EE" w:rsidRPr="00563C53" w:rsidRDefault="00AC45EE" w:rsidP="00563C53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01D6CA4" w14:textId="77777777" w:rsidR="00AC45EE" w:rsidRPr="00563C53" w:rsidRDefault="00AC45EE" w:rsidP="00AC45EE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3DDAD3D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4BD8F3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5421D08" w14:textId="4F11A073" w:rsidR="00AC45EE" w:rsidRPr="00563C53" w:rsidRDefault="00AC45EE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093DF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117516D8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BA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B22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A4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A25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EB6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C6E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68C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F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37D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508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FA15DD" w14:textId="38E0FFD1" w:rsidR="00AC45EE" w:rsidRPr="00563C53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C259E5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9693F" w14:textId="79FF3E93" w:rsidR="00AC45EE" w:rsidRPr="00563C53" w:rsidRDefault="0025361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57875B58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C8276A" w14:textId="5A5D59DE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9D15A7" w14:textId="77777777" w:rsidR="00AC45EE" w:rsidRPr="00563C53" w:rsidRDefault="00AC45EE" w:rsidP="00AC45EE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8548328" w14:textId="7D83619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D38670E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7D64F8B" w14:textId="3443D598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3B6379A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70156E94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D9F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24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D1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C7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6B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539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8E1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06D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30B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91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51DEDEE" w14:textId="7006F88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83D7A4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8A0C8B" w14:textId="795E3B77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00FF89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8" w:name="_Hlk51929668"/>
      <w:bookmarkEnd w:id="8"/>
    </w:p>
    <w:p w14:paraId="6FC01590" w14:textId="6CCF8C4F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7082050" w14:textId="77777777" w:rsidR="00AC45EE" w:rsidRPr="00563C53" w:rsidRDefault="00AC45EE" w:rsidP="00AC45EE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DCC5F39" w14:textId="2965E5E3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46DF675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994BDCB" w14:textId="4530FBBF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420609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B6C6077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9B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166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3F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C3A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B9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253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76A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77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E4B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5B4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BD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582E90" w14:textId="218CC00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6FF22F5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ECBFEA" w14:textId="6C1AF53E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098B1C3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8C7651E" w14:textId="6C7881B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7F0DA2" w14:textId="77777777" w:rsidR="00AC45EE" w:rsidRPr="00563C53" w:rsidRDefault="00AC45EE" w:rsidP="00AC45EE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93AE29C" w14:textId="0336B6C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3143D95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4A8B5ED6" w14:textId="650E31A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FC20C2F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75A9BED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5C1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93B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E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9C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D6A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C4D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F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D6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A5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0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B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298722" w14:textId="6FC2F1EC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lastRenderedPageBreak/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5231E849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D31DD9" w14:textId="731CDD47" w:rsidR="00AC45EE" w:rsidRPr="001612EB" w:rsidRDefault="005E2FB6" w:rsidP="001612EB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4237CF3B" w14:textId="77777777" w:rsidR="000D4362" w:rsidRDefault="000D4362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2D0CFC" w14:textId="1758A8F9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55802D3" w14:textId="77777777" w:rsidR="00AC45EE" w:rsidRPr="00563C53" w:rsidRDefault="00AC45EE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C714C57" w14:textId="6C93B33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18A90D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BE2EC15" w14:textId="794EB312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B87BE0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1A45309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77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66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BD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E3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85E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5C3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8DA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700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46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94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08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F98C3" w14:textId="431E0EBA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1644A61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864766" w14:textId="4DB38CFB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D6DFDE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FB36030" w14:textId="37F37A4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7DEB46" w14:textId="77777777" w:rsidR="00AC45EE" w:rsidRPr="00563C53" w:rsidRDefault="00AC45EE" w:rsidP="00AC45EE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CB7D476" w14:textId="5B38AA01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35EB29F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F74C10" w14:textId="27DEDAE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742DD488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62EB6AB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3A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027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1A7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0D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EB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B44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D26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29A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F2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15B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E3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DF700F" w14:textId="60E3A2C9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5DADF2A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1E1FE" w14:textId="328CDEB7" w:rsidR="00AC45EE" w:rsidRPr="000D4362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6148D7A3" w14:textId="77777777" w:rsidR="005477D6" w:rsidRPr="00AC45EE" w:rsidRDefault="005477D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07BF04" w14:textId="1A6F7DAF" w:rsidR="00AC45EE" w:rsidRPr="00AC45EE" w:rsidRDefault="00AC45EE" w:rsidP="00AA7C52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B74B2E"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E2FB6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7E20D7B5" w14:textId="662FE70E" w:rsidR="00CE4768" w:rsidRDefault="00AC45EE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 w:rsidR="001612EB">
        <w:rPr>
          <w:rFonts w:eastAsia="Arial" w:cs="Times New Roman"/>
          <w:color w:val="000000"/>
          <w:sz w:val="22"/>
          <w:szCs w:val="22"/>
        </w:rPr>
        <w:t>2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1612EB">
        <w:rPr>
          <w:rFonts w:eastAsia="Arial" w:cs="Times New Roman"/>
          <w:color w:val="000000"/>
          <w:sz w:val="22"/>
          <w:szCs w:val="22"/>
        </w:rPr>
        <w:t>438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Pr="00AC45EE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Pr="00AC45EE">
        <w:rPr>
          <w:rFonts w:eastAsia="Arial" w:cs="Times New Roman"/>
          <w:color w:val="000000"/>
          <w:sz w:val="22"/>
          <w:szCs w:val="22"/>
        </w:rPr>
        <w:t xml:space="preserve">. zm.),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E4768" w14:paraId="1DF96E22" w14:textId="77777777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239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</w:p>
        </w:tc>
      </w:tr>
      <w:tr w:rsidR="00CE4768" w14:paraId="0823CFC0" w14:textId="77777777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2D7A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9172E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E82" w14:textId="71D20F3B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14:paraId="724EA2E5" w14:textId="77777777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5A927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40B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14:paraId="6D852767" w14:textId="77777777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C106B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C1FF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14:paraId="2DB9EE6E" w14:textId="77777777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59D78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29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14:paraId="0039A406" w14:textId="77777777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CCA4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BBC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14:paraId="6768020C" w14:textId="77777777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61A8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8B0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CE4768" w14:paraId="683B1B53" w14:textId="77777777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35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0C5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14:paraId="1B32724B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41D1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2D5" w14:textId="1A71425D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176E0029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5763B6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D5D" w14:textId="3728AA20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14:paraId="248FE41A" w14:textId="77777777" w:rsidR="00B93544" w:rsidRDefault="00B93544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(CEEB)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59B796CB" w14:textId="77777777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E4768" w14:paraId="4C2CD574" w14:textId="77777777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B86" w14:textId="77777777" w:rsidR="00CE4768" w:rsidRDefault="00CE4768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</w:p>
        </w:tc>
      </w:tr>
      <w:tr w:rsidR="00CE4768" w14:paraId="5411BCF7" w14:textId="77777777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4A2B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66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E4768" w14:paraId="710B7FF2" w14:textId="77777777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B4211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3F4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14:paraId="7829B4C5" w14:textId="77777777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84B9E" w14:textId="77777777" w:rsidR="00CE4768" w:rsidRDefault="00CE4768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B08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14:paraId="3DAEDB8E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14:paraId="05F40191" w14:textId="77777777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8CFC4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1E" w14:textId="52E4E40A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31DEAC21" w14:textId="77777777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CDDF5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862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14:paraId="467E2E20" w14:textId="43BABD5A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0ED1BF8A" w14:textId="0F3F89B6" w:rsidR="0017044A" w:rsidRDefault="0017044A" w:rsidP="00563C53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146B4D" w:rsidRPr="00146B4D">
        <w:rPr>
          <w:rFonts w:eastAsia="Arial" w:cs="Times New Roman"/>
          <w:color w:val="000000"/>
          <w:sz w:val="18"/>
          <w:szCs w:val="18"/>
        </w:rPr>
        <w:t>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biomasy, kotła na gaz skroplony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14:paraId="64D695D4" w14:textId="18128E0F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uważa się 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</w:p>
    <w:p w14:paraId="2DA03005" w14:textId="77777777" w:rsidR="00CE4768" w:rsidRPr="000D4362" w:rsidRDefault="00CE4768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1BF4BD2" w14:textId="77777777" w:rsidR="00CE4768" w:rsidRDefault="00CE476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br w:type="page"/>
      </w:r>
    </w:p>
    <w:p w14:paraId="1F4861DC" w14:textId="4723E30A" w:rsid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46C9C695" w14:textId="670D5481" w:rsidR="00230B0B" w:rsidRPr="00AC45EE" w:rsidRDefault="00230B0B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 I PODPIS WNIOSKODAWCY</w:t>
      </w:r>
    </w:p>
    <w:p w14:paraId="36DEFB8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6361C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6A9CD1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B2D594D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5C79B12" w14:textId="0BDE130A" w:rsidR="00AC45EE" w:rsidRPr="00230B0B" w:rsidRDefault="00AC45EE" w:rsidP="00230B0B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>osoby wymienione w części I w pkt 2 wniosku są członkami mojego gospodarstwa domowego,</w:t>
      </w:r>
      <w:r w:rsidRPr="00230B0B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2DBAB57" w14:textId="76FAF778" w:rsidR="00230B0B" w:rsidRPr="00230B0B" w:rsidRDefault="00AC45EE" w:rsidP="00230B0B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0721486"/>
      <w:r w:rsidRPr="007E21CD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230B0B">
        <w:rPr>
          <w:rFonts w:eastAsia="Arial" w:cs="Times New Roman"/>
          <w:color w:val="000000"/>
          <w:sz w:val="22"/>
          <w:szCs w:val="22"/>
        </w:rPr>
        <w:t>s</w:t>
      </w:r>
      <w:r w:rsidRPr="007E21CD">
        <w:rPr>
          <w:rFonts w:eastAsia="Arial" w:cs="Times New Roman"/>
          <w:color w:val="000000"/>
          <w:sz w:val="22"/>
          <w:szCs w:val="22"/>
        </w:rPr>
        <w:t>korzysta</w:t>
      </w:r>
      <w:r w:rsidR="00230B0B">
        <w:rPr>
          <w:rFonts w:eastAsia="Arial" w:cs="Times New Roman"/>
          <w:color w:val="000000"/>
          <w:sz w:val="22"/>
          <w:szCs w:val="22"/>
        </w:rPr>
        <w:t>ło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bookmarkEnd w:id="9"/>
      <w:r w:rsidRPr="007E21CD">
        <w:rPr>
          <w:rFonts w:eastAsia="Arial" w:cs="Times New Roman"/>
          <w:color w:val="000000"/>
          <w:sz w:val="22"/>
          <w:szCs w:val="22"/>
        </w:rPr>
        <w:t xml:space="preserve">z dodatku węglowego, o którym mowa w art. 2 ust. 1 ustawy z dnia </w:t>
      </w:r>
      <w:r w:rsidR="00BB0FC8">
        <w:rPr>
          <w:rFonts w:eastAsia="Arial" w:cs="Times New Roman"/>
          <w:color w:val="000000"/>
          <w:sz w:val="22"/>
          <w:szCs w:val="22"/>
        </w:rPr>
        <w:t>5 sierpnia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2022 r. o dodatku węglowym (Dz. U. poz. </w:t>
      </w:r>
      <w:r w:rsidR="00BB0FC8">
        <w:rPr>
          <w:rFonts w:eastAsia="Arial" w:cs="Times New Roman"/>
          <w:color w:val="000000"/>
          <w:sz w:val="22"/>
          <w:szCs w:val="22"/>
        </w:rPr>
        <w:t>1692</w:t>
      </w:r>
      <w:r w:rsidR="00230B0B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230B0B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230B0B">
        <w:rPr>
          <w:rFonts w:eastAsia="Arial" w:cs="Times New Roman"/>
          <w:color w:val="000000"/>
          <w:sz w:val="22"/>
          <w:szCs w:val="22"/>
        </w:rPr>
        <w:t>. zm.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)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ani nie </w:t>
      </w:r>
      <w:r w:rsidR="00A64811"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 w:rsidR="00420AE0">
        <w:rPr>
          <w:rFonts w:eastAsia="Arial" w:cs="Times New Roman"/>
          <w:color w:val="000000"/>
          <w:sz w:val="22"/>
          <w:szCs w:val="22"/>
        </w:rPr>
        <w:t>wypłatę</w:t>
      </w:r>
      <w:r w:rsidR="00420AE0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tego dodatku</w:t>
      </w:r>
      <w:r w:rsidR="00766805" w:rsidRPr="007E21CD">
        <w:rPr>
          <w:rFonts w:eastAsia="Arial" w:cs="Times New Roman"/>
          <w:color w:val="000000"/>
          <w:sz w:val="22"/>
          <w:szCs w:val="22"/>
        </w:rPr>
        <w:t>,</w:t>
      </w:r>
    </w:p>
    <w:p w14:paraId="176D6855" w14:textId="333599F7" w:rsidR="00230B0B" w:rsidRPr="00230B0B" w:rsidRDefault="002750D6" w:rsidP="00230B0B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 w:rsidR="007E21CD"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 w:rsidR="007E21CD"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="00164DF5" w:rsidRPr="00164DF5">
        <w:rPr>
          <w:rFonts w:eastAsia="Arial" w:cs="Times New Roman"/>
          <w:color w:val="000000"/>
          <w:sz w:val="22"/>
          <w:szCs w:val="22"/>
        </w:rPr>
        <w:t>po cenie nie wyższej niż 996,60 zł brutto za tonę od przedsiębiorcy, któremu przysługiwała za to rekompensata na podstawie ustawy z dnia 23 czerwca 2022 r. o szczególnych rozwiązaniach służących ochronie odbiorców niektórych paliw stałych w związku z sytuacją na rynku tych paliw (Dz. U. poz. 1477</w:t>
      </w:r>
      <w:r w:rsidR="00230B0B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230B0B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230B0B">
        <w:rPr>
          <w:rFonts w:eastAsia="Arial" w:cs="Times New Roman"/>
          <w:color w:val="000000"/>
          <w:sz w:val="22"/>
          <w:szCs w:val="22"/>
        </w:rPr>
        <w:t>. zm.</w:t>
      </w:r>
      <w:r w:rsidR="00164DF5" w:rsidRPr="00164DF5">
        <w:rPr>
          <w:rFonts w:eastAsia="Arial" w:cs="Times New Roman"/>
          <w:color w:val="000000"/>
          <w:sz w:val="22"/>
          <w:szCs w:val="22"/>
        </w:rPr>
        <w:t>).</w:t>
      </w:r>
    </w:p>
    <w:p w14:paraId="4271E2E5" w14:textId="720DAC85" w:rsidR="00733BF5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 w:rsidR="00230B0B">
        <w:rPr>
          <w:rFonts w:eastAsia="Arial" w:cs="Times New Roman"/>
          <w:color w:val="000000"/>
          <w:sz w:val="22"/>
          <w:szCs w:val="22"/>
        </w:rPr>
        <w:t xml:space="preserve"> i aktualne</w:t>
      </w:r>
      <w:r>
        <w:rPr>
          <w:rFonts w:eastAsia="Arial" w:cs="Times New Roman"/>
          <w:color w:val="000000"/>
          <w:sz w:val="22"/>
          <w:szCs w:val="22"/>
        </w:rPr>
        <w:t>,</w:t>
      </w:r>
    </w:p>
    <w:p w14:paraId="0255E98B" w14:textId="77777777" w:rsidR="00766805" w:rsidRPr="00AC45EE" w:rsidRDefault="00766805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9C50BDD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29B0FA7" w14:textId="1AF11ADA"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4E2035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4E2035"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1B42BCC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00F870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D6D973C" w14:textId="77777777"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88AB7BF" w14:textId="39F299E1" w:rsidR="002750D6" w:rsidRPr="00AC45EE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)                                         (data: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14:paraId="6A67E843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F4637F2" w14:textId="77777777" w:rsidR="00AC45EE" w:rsidRPr="00AC45EE" w:rsidRDefault="00AC45EE" w:rsidP="00AC45EE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33DCFE14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400C23D3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2CC7385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14:paraId="71C8F72F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36"/>
          <w:szCs w:val="28"/>
        </w:rPr>
      </w:pPr>
    </w:p>
    <w:p w14:paraId="49B486ED" w14:textId="2DA90040" w:rsidR="0021571E" w:rsidRDefault="0021571E" w:rsidP="00441270"/>
    <w:p w14:paraId="477B5C09" w14:textId="6286955E" w:rsidR="0021571E" w:rsidRDefault="0021571E" w:rsidP="00441270"/>
    <w:p w14:paraId="39CE1DAC" w14:textId="33551F0F" w:rsidR="0021571E" w:rsidRDefault="0021571E" w:rsidP="00441270"/>
    <w:p w14:paraId="6395588A" w14:textId="73729B05" w:rsidR="0021571E" w:rsidRDefault="0021571E" w:rsidP="00441270"/>
    <w:p w14:paraId="0EB1F672" w14:textId="5C482EFB" w:rsidR="0021571E" w:rsidRDefault="0021571E" w:rsidP="00441270"/>
    <w:p w14:paraId="2415F3F4" w14:textId="793CA6B0" w:rsidR="0021571E" w:rsidRDefault="0021571E" w:rsidP="00441270"/>
    <w:sectPr w:rsidR="0021571E" w:rsidSect="004871D8">
      <w:headerReference w:type="default" r:id="rId8"/>
      <w:headerReference w:type="first" r:id="rId9"/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2242" w14:textId="77777777" w:rsidR="00171984" w:rsidRDefault="00171984" w:rsidP="0002490A">
      <w:pPr>
        <w:spacing w:line="240" w:lineRule="auto"/>
      </w:pPr>
      <w:r>
        <w:separator/>
      </w:r>
    </w:p>
  </w:endnote>
  <w:endnote w:type="continuationSeparator" w:id="0">
    <w:p w14:paraId="52E117F2" w14:textId="77777777" w:rsidR="00171984" w:rsidRDefault="0017198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2B21" w14:textId="77777777" w:rsidR="00171984" w:rsidRDefault="00171984" w:rsidP="0002490A">
      <w:pPr>
        <w:spacing w:line="240" w:lineRule="auto"/>
      </w:pPr>
      <w:r>
        <w:separator/>
      </w:r>
    </w:p>
  </w:footnote>
  <w:footnote w:type="continuationSeparator" w:id="0">
    <w:p w14:paraId="0F454B63" w14:textId="77777777" w:rsidR="00171984" w:rsidRDefault="00171984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736352"/>
      <w:docPartObj>
        <w:docPartGallery w:val="Page Numbers (Top of Page)"/>
        <w:docPartUnique/>
      </w:docPartObj>
    </w:sdtPr>
    <w:sdtEndPr/>
    <w:sdtContent>
      <w:p w14:paraId="4709E911" w14:textId="0087772F" w:rsidR="00677235" w:rsidRDefault="0067723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D8D33" w14:textId="0714E10A" w:rsidR="00D223B0" w:rsidRPr="00B371CC" w:rsidRDefault="00D223B0" w:rsidP="00B522B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8905" w14:textId="74471FEB" w:rsidR="00677235" w:rsidRDefault="00677235" w:rsidP="00677235">
    <w:pPr>
      <w:pStyle w:val="Nagwek"/>
      <w:jc w:val="center"/>
    </w:pP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31011635">
    <w:abstractNumId w:val="0"/>
  </w:num>
  <w:num w:numId="2" w16cid:durableId="1153176718">
    <w:abstractNumId w:val="22"/>
  </w:num>
  <w:num w:numId="3" w16cid:durableId="248005710">
    <w:abstractNumId w:val="8"/>
  </w:num>
  <w:num w:numId="4" w16cid:durableId="429662013">
    <w:abstractNumId w:val="23"/>
  </w:num>
  <w:num w:numId="5" w16cid:durableId="947355114">
    <w:abstractNumId w:val="18"/>
  </w:num>
  <w:num w:numId="6" w16cid:durableId="269433909">
    <w:abstractNumId w:val="5"/>
  </w:num>
  <w:num w:numId="7" w16cid:durableId="360908189">
    <w:abstractNumId w:val="29"/>
  </w:num>
  <w:num w:numId="8" w16cid:durableId="1785348720">
    <w:abstractNumId w:val="24"/>
  </w:num>
  <w:num w:numId="9" w16cid:durableId="1308246375">
    <w:abstractNumId w:val="30"/>
  </w:num>
  <w:num w:numId="10" w16cid:durableId="859271298">
    <w:abstractNumId w:val="26"/>
  </w:num>
  <w:num w:numId="11" w16cid:durableId="1244099989">
    <w:abstractNumId w:val="32"/>
  </w:num>
  <w:num w:numId="12" w16cid:durableId="1313675593">
    <w:abstractNumId w:val="12"/>
  </w:num>
  <w:num w:numId="13" w16cid:durableId="16543000">
    <w:abstractNumId w:val="34"/>
  </w:num>
  <w:num w:numId="14" w16cid:durableId="349718107">
    <w:abstractNumId w:val="19"/>
  </w:num>
  <w:num w:numId="15" w16cid:durableId="1886595737">
    <w:abstractNumId w:val="11"/>
  </w:num>
  <w:num w:numId="16" w16cid:durableId="1805855949">
    <w:abstractNumId w:val="27"/>
  </w:num>
  <w:num w:numId="17" w16cid:durableId="1591045032">
    <w:abstractNumId w:val="7"/>
  </w:num>
  <w:num w:numId="18" w16cid:durableId="1639071147">
    <w:abstractNumId w:val="21"/>
  </w:num>
  <w:num w:numId="19" w16cid:durableId="680352203">
    <w:abstractNumId w:val="1"/>
  </w:num>
  <w:num w:numId="20" w16cid:durableId="22176477">
    <w:abstractNumId w:val="14"/>
  </w:num>
  <w:num w:numId="21" w16cid:durableId="1881625969">
    <w:abstractNumId w:val="33"/>
  </w:num>
  <w:num w:numId="22" w16cid:durableId="543568602">
    <w:abstractNumId w:val="17"/>
  </w:num>
  <w:num w:numId="23" w16cid:durableId="398285551">
    <w:abstractNumId w:val="35"/>
  </w:num>
  <w:num w:numId="24" w16cid:durableId="971209040">
    <w:abstractNumId w:val="20"/>
  </w:num>
  <w:num w:numId="25" w16cid:durableId="1085489876">
    <w:abstractNumId w:val="4"/>
  </w:num>
  <w:num w:numId="26" w16cid:durableId="287318775">
    <w:abstractNumId w:val="13"/>
  </w:num>
  <w:num w:numId="27" w16cid:durableId="133722635">
    <w:abstractNumId w:val="25"/>
  </w:num>
  <w:num w:numId="28" w16cid:durableId="1715077369">
    <w:abstractNumId w:val="15"/>
  </w:num>
  <w:num w:numId="29" w16cid:durableId="242373029">
    <w:abstractNumId w:val="3"/>
  </w:num>
  <w:num w:numId="30" w16cid:durableId="2029134481">
    <w:abstractNumId w:val="31"/>
  </w:num>
  <w:num w:numId="31" w16cid:durableId="1467626419">
    <w:abstractNumId w:val="6"/>
  </w:num>
  <w:num w:numId="32" w16cid:durableId="1394812152">
    <w:abstractNumId w:val="16"/>
  </w:num>
  <w:num w:numId="33" w16cid:durableId="1775586175">
    <w:abstractNumId w:val="10"/>
  </w:num>
  <w:num w:numId="34" w16cid:durableId="704601822">
    <w:abstractNumId w:val="28"/>
  </w:num>
  <w:num w:numId="35" w16cid:durableId="1127745385">
    <w:abstractNumId w:val="2"/>
  </w:num>
  <w:num w:numId="36" w16cid:durableId="744256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6B4D"/>
    <w:rsid w:val="001541CB"/>
    <w:rsid w:val="00154D5B"/>
    <w:rsid w:val="001607FE"/>
    <w:rsid w:val="001612EB"/>
    <w:rsid w:val="00164DF5"/>
    <w:rsid w:val="00166E69"/>
    <w:rsid w:val="0017044A"/>
    <w:rsid w:val="00171984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DAF"/>
    <w:rsid w:val="001F48AC"/>
    <w:rsid w:val="001F5665"/>
    <w:rsid w:val="001F7D52"/>
    <w:rsid w:val="0020660F"/>
    <w:rsid w:val="00211476"/>
    <w:rsid w:val="0021571E"/>
    <w:rsid w:val="002167D4"/>
    <w:rsid w:val="00230B0B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92D91"/>
    <w:rsid w:val="00497447"/>
    <w:rsid w:val="004A5F8A"/>
    <w:rsid w:val="004B0164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7088"/>
    <w:rsid w:val="00667695"/>
    <w:rsid w:val="00677179"/>
    <w:rsid w:val="00677235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165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707D9"/>
    <w:rsid w:val="00A82A68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C0D51"/>
    <w:rsid w:val="00BD1D37"/>
    <w:rsid w:val="00BE1350"/>
    <w:rsid w:val="00BE1EA2"/>
    <w:rsid w:val="00BE50CF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228D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4F28"/>
    <w:rsid w:val="00D55399"/>
    <w:rsid w:val="00D6556C"/>
    <w:rsid w:val="00D70C45"/>
    <w:rsid w:val="00D73D6E"/>
    <w:rsid w:val="00D74A9D"/>
    <w:rsid w:val="00D75914"/>
    <w:rsid w:val="00D8385E"/>
    <w:rsid w:val="00D96F81"/>
    <w:rsid w:val="00D97C7D"/>
    <w:rsid w:val="00DA02C7"/>
    <w:rsid w:val="00DB29B9"/>
    <w:rsid w:val="00DB4DF9"/>
    <w:rsid w:val="00DB588E"/>
    <w:rsid w:val="00DB7FAE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1E04"/>
    <w:rsid w:val="00F87BF8"/>
    <w:rsid w:val="00F91372"/>
    <w:rsid w:val="00F92DCB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2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235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pracownicy</cp:lastModifiedBy>
  <cp:revision>4</cp:revision>
  <dcterms:created xsi:type="dcterms:W3CDTF">2022-09-14T18:32:00Z</dcterms:created>
  <dcterms:modified xsi:type="dcterms:W3CDTF">2022-09-21T07:35:00Z</dcterms:modified>
</cp:coreProperties>
</file>